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overflowPunct/>
        <w:autoSpaceDE/>
        <w:autoSpaceDN/>
        <w:adjustRightInd/>
        <w:snapToGrid w:val="0"/>
        <w:spacing w:line="58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widowControl w:val="0"/>
        <w:overflowPunct/>
        <w:autoSpaceDE/>
        <w:autoSpaceDN/>
        <w:adjustRightInd/>
        <w:snapToGrid w:val="0"/>
        <w:spacing w:before="120" w:beforeLines="50" w:after="360" w:afterLines="150" w:line="700" w:lineRule="exact"/>
        <w:jc w:val="center"/>
        <w:textAlignment w:val="auto"/>
        <w:rPr>
          <w:rFonts w:hint="eastAsia" w:ascii="小标宋" w:hAnsi="小标宋" w:eastAsia="小标宋" w:cs="小标宋"/>
          <w:sz w:val="44"/>
          <w:szCs w:val="44"/>
        </w:rPr>
      </w:pPr>
      <w:r>
        <w:rPr>
          <w:rFonts w:hint="eastAsia" w:ascii="小标宋" w:hAnsi="小标宋" w:eastAsia="小标宋" w:cs="小标宋"/>
          <w:sz w:val="44"/>
          <w:szCs w:val="44"/>
        </w:rPr>
        <w:t>中国科协决策咨询重点选题建议表</w:t>
      </w:r>
    </w:p>
    <w:p>
      <w:pPr>
        <w:widowControl w:val="0"/>
        <w:overflowPunct/>
        <w:autoSpaceDE/>
        <w:autoSpaceDN/>
        <w:adjustRightInd/>
        <w:snapToGrid w:val="0"/>
        <w:spacing w:line="580" w:lineRule="exact"/>
        <w:textAlignment w:val="auto"/>
        <w:rPr>
          <w:rFonts w:hint="eastAsia" w:ascii="仿宋_GB2312" w:hAnsi="仿宋_GB2312" w:eastAsia="仿宋_GB2312" w:cs="仿宋_GB2312"/>
          <w:szCs w:val="28"/>
        </w:rPr>
      </w:pPr>
      <w:r>
        <w:rPr>
          <w:rFonts w:hint="eastAsia" w:ascii="仿宋_GB2312" w:hAnsi="仿宋_GB2312" w:eastAsia="仿宋_GB2312" w:cs="仿宋_GB2312"/>
          <w:szCs w:val="28"/>
        </w:rPr>
        <w:t>单位：                              时间：2022年  月  日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3108"/>
        <w:gridCol w:w="1404"/>
        <w:gridCol w:w="2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</w:trPr>
        <w:tc>
          <w:tcPr>
            <w:tcW w:w="8952" w:type="dxa"/>
            <w:gridSpan w:val="4"/>
            <w:noWrap w:val="0"/>
            <w:vAlign w:val="top"/>
          </w:tcPr>
          <w:p>
            <w:pPr>
              <w:widowControl w:val="0"/>
              <w:overflowPunct/>
              <w:autoSpaceDE/>
              <w:autoSpaceDN/>
              <w:adjustRightInd/>
              <w:snapToGrid w:val="0"/>
              <w:spacing w:line="580" w:lineRule="exact"/>
              <w:textAlignment w:val="auto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  <w:t>建议选题名称：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7" w:hRule="atLeast"/>
        </w:trPr>
        <w:tc>
          <w:tcPr>
            <w:tcW w:w="8952" w:type="dxa"/>
            <w:gridSpan w:val="4"/>
            <w:noWrap w:val="0"/>
            <w:vAlign w:val="top"/>
          </w:tcPr>
          <w:p>
            <w:pPr>
              <w:widowControl w:val="0"/>
              <w:overflowPunct/>
              <w:autoSpaceDE/>
              <w:autoSpaceDN/>
              <w:adjustRightInd/>
              <w:snapToGrid w:val="0"/>
              <w:spacing w:line="580" w:lineRule="exact"/>
              <w:textAlignment w:val="auto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8"/>
              </w:rPr>
              <w:t>建议选题目的、意义，以及研究任务和目标等（300字左右）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noWrap w:val="0"/>
            <w:vAlign w:val="top"/>
          </w:tcPr>
          <w:p>
            <w:pPr>
              <w:widowControl w:val="0"/>
              <w:overflowPunct/>
              <w:autoSpaceDE/>
              <w:autoSpaceDN/>
              <w:adjustRightInd/>
              <w:snapToGrid w:val="0"/>
              <w:spacing w:line="58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联系人</w:t>
            </w:r>
          </w:p>
        </w:tc>
        <w:tc>
          <w:tcPr>
            <w:tcW w:w="3108" w:type="dxa"/>
            <w:noWrap w:val="0"/>
            <w:vAlign w:val="top"/>
          </w:tcPr>
          <w:p>
            <w:pPr>
              <w:widowControl w:val="0"/>
              <w:overflowPunct/>
              <w:autoSpaceDE/>
              <w:autoSpaceDN/>
              <w:adjustRightInd/>
              <w:snapToGrid w:val="0"/>
              <w:spacing w:line="58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1404" w:type="dxa"/>
            <w:noWrap w:val="0"/>
            <w:vAlign w:val="top"/>
          </w:tcPr>
          <w:p>
            <w:pPr>
              <w:widowControl w:val="0"/>
              <w:overflowPunct/>
              <w:autoSpaceDE/>
              <w:autoSpaceDN/>
              <w:adjustRightInd/>
              <w:snapToGrid w:val="0"/>
              <w:spacing w:line="58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联系电话</w:t>
            </w:r>
          </w:p>
        </w:tc>
        <w:tc>
          <w:tcPr>
            <w:tcW w:w="2933" w:type="dxa"/>
            <w:noWrap w:val="0"/>
            <w:vAlign w:val="top"/>
          </w:tcPr>
          <w:p>
            <w:pPr>
              <w:widowControl w:val="0"/>
              <w:overflowPunct/>
              <w:autoSpaceDE/>
              <w:autoSpaceDN/>
              <w:adjustRightInd/>
              <w:snapToGrid w:val="0"/>
              <w:spacing w:line="580" w:lineRule="exact"/>
              <w:textAlignment w:val="auto"/>
              <w:rPr>
                <w:rFonts w:ascii="仿宋_GB2312" w:hAnsi="仿宋_GB2312" w:eastAsia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07" w:type="dxa"/>
            <w:noWrap w:val="0"/>
            <w:vAlign w:val="top"/>
          </w:tcPr>
          <w:p>
            <w:pPr>
              <w:widowControl w:val="0"/>
              <w:overflowPunct/>
              <w:autoSpaceDE/>
              <w:autoSpaceDN/>
              <w:adjustRightInd/>
              <w:snapToGrid w:val="0"/>
              <w:spacing w:line="58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传  真</w:t>
            </w:r>
          </w:p>
        </w:tc>
        <w:tc>
          <w:tcPr>
            <w:tcW w:w="3108" w:type="dxa"/>
            <w:noWrap w:val="0"/>
            <w:vAlign w:val="top"/>
          </w:tcPr>
          <w:p>
            <w:pPr>
              <w:widowControl w:val="0"/>
              <w:overflowPunct/>
              <w:autoSpaceDE/>
              <w:autoSpaceDN/>
              <w:adjustRightInd/>
              <w:snapToGrid w:val="0"/>
              <w:spacing w:line="58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8"/>
              </w:rPr>
            </w:pPr>
          </w:p>
        </w:tc>
        <w:tc>
          <w:tcPr>
            <w:tcW w:w="1404" w:type="dxa"/>
            <w:noWrap w:val="0"/>
            <w:vAlign w:val="top"/>
          </w:tcPr>
          <w:p>
            <w:pPr>
              <w:widowControl w:val="0"/>
              <w:overflowPunct/>
              <w:autoSpaceDE/>
              <w:autoSpaceDN/>
              <w:adjustRightInd/>
              <w:snapToGrid w:val="0"/>
              <w:spacing w:line="580" w:lineRule="exact"/>
              <w:jc w:val="center"/>
              <w:textAlignment w:val="auto"/>
              <w:rPr>
                <w:rFonts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邮  箱</w:t>
            </w:r>
          </w:p>
        </w:tc>
        <w:tc>
          <w:tcPr>
            <w:tcW w:w="2933" w:type="dxa"/>
            <w:noWrap w:val="0"/>
            <w:vAlign w:val="top"/>
          </w:tcPr>
          <w:p>
            <w:pPr>
              <w:widowControl w:val="0"/>
              <w:overflowPunct/>
              <w:autoSpaceDE/>
              <w:autoSpaceDN/>
              <w:adjustRightInd/>
              <w:snapToGrid w:val="0"/>
              <w:spacing w:line="580" w:lineRule="exact"/>
              <w:textAlignment w:val="auto"/>
              <w:rPr>
                <w:rFonts w:ascii="仿宋_GB2312" w:hAnsi="仿宋_GB2312" w:eastAsia="仿宋_GB2312" w:cs="仿宋_GB2312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52" w:type="dxa"/>
            <w:gridSpan w:val="4"/>
            <w:noWrap w:val="0"/>
            <w:vAlign w:val="top"/>
          </w:tcPr>
          <w:p>
            <w:pPr>
              <w:widowControl w:val="0"/>
              <w:overflowPunct/>
              <w:autoSpaceDE/>
              <w:autoSpaceDN/>
              <w:adjustRightInd/>
              <w:snapToGrid w:val="0"/>
              <w:spacing w:line="580" w:lineRule="exact"/>
              <w:textAlignment w:val="auto"/>
              <w:rPr>
                <w:rFonts w:hint="eastAsia" w:ascii="仿宋_GB2312" w:hAnsi="仿宋_GB2312" w:eastAsia="仿宋_GB2312" w:cs="仿宋_GB2312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Cs w:val="28"/>
              </w:rPr>
              <w:t>注：如有多个选题建议，可附多个表格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EE026F"/>
    <w:rsid w:val="1F9E277F"/>
    <w:rsid w:val="5308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link w:val="5"/>
    <w:qFormat/>
    <w:uiPriority w:val="0"/>
    <w:pPr>
      <w:adjustRightInd w:val="0"/>
      <w:snapToGrid w:val="0"/>
      <w:spacing w:line="360" w:lineRule="auto"/>
      <w:ind w:firstLine="480" w:firstLineChars="200"/>
    </w:pPr>
    <w:rPr>
      <w:rFonts w:ascii="Times New Roman" w:hAnsi="Times New Roman"/>
      <w:color w:val="000000" w:themeColor="text1"/>
      <w:kern w:val="0"/>
      <w:sz w:val="24"/>
      <w:szCs w:val="24"/>
      <w14:textFill>
        <w14:solidFill>
          <w14:schemeClr w14:val="tx1"/>
        </w14:solidFill>
      </w14:textFill>
    </w:rPr>
  </w:style>
  <w:style w:type="character" w:customStyle="1" w:styleId="5">
    <w:name w:val="样式1 Char"/>
    <w:link w:val="4"/>
    <w:qFormat/>
    <w:uiPriority w:val="0"/>
    <w:rPr>
      <w:rFonts w:ascii="Times New Roman" w:hAnsi="Times New Roman" w:eastAsiaTheme="minorEastAsia"/>
      <w:color w:val="000000" w:themeColor="text1"/>
      <w:kern w:val="0"/>
      <w:sz w:val="24"/>
      <w:szCs w:val="24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Administrator.PC-20160311UKIE</dc:creator>
  <cp:lastModifiedBy>Administrator</cp:lastModifiedBy>
  <dcterms:modified xsi:type="dcterms:W3CDTF">2022-03-01T09:10:21Z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0FA051854C3846FA8FB5231B806407A3</vt:lpwstr>
  </property>
</Properties>
</file>