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DA334D">
        <w:rPr>
          <w:rFonts w:ascii="Times New Roman" w:eastAsia="宋体" w:hAnsi="宋体" w:cs="Times New Roman"/>
          <w:b/>
          <w:bCs/>
          <w:kern w:val="0"/>
          <w:sz w:val="32"/>
          <w:szCs w:val="32"/>
        </w:rPr>
        <w:t>卧式摇床</w:t>
      </w:r>
      <w:r w:rsidRPr="00DA334D">
        <w:rPr>
          <w:rFonts w:ascii="Times New Roman" w:eastAsia="宋体" w:hAnsi="宋体" w:cs="Times New Roman"/>
          <w:b/>
          <w:bCs/>
          <w:kern w:val="0"/>
          <w:sz w:val="32"/>
          <w:szCs w:val="32"/>
          <w:lang w:val="zh-CN"/>
        </w:rPr>
        <w:t>操作规程</w:t>
      </w:r>
    </w:p>
    <w:p w:rsidR="007A59EC" w:rsidRPr="00DA334D" w:rsidRDefault="007A59EC" w:rsidP="00DA334D">
      <w:pPr>
        <w:autoSpaceDE w:val="0"/>
        <w:autoSpaceDN w:val="0"/>
        <w:adjustRightInd w:val="0"/>
        <w:spacing w:beforeLines="50" w:afterLines="50" w:line="360" w:lineRule="auto"/>
        <w:ind w:firstLine="482"/>
        <w:rPr>
          <w:rFonts w:ascii="Times New Roman" w:eastAsia="宋体" w:hAnsi="Times New Roman" w:cs="Times New Roman"/>
          <w:kern w:val="0"/>
          <w:sz w:val="24"/>
        </w:rPr>
      </w:pPr>
      <w:bookmarkStart w:id="0" w:name="OLE_LINK8"/>
      <w:bookmarkStart w:id="1" w:name="OLE_LINK9"/>
      <w:r w:rsidRPr="00DA334D">
        <w:rPr>
          <w:rFonts w:ascii="Times New Roman" w:eastAsia="宋体" w:hAnsi="Times New Roman" w:cs="Times New Roman"/>
          <w:kern w:val="0"/>
          <w:sz w:val="24"/>
        </w:rPr>
        <w:t>ZQPW-250</w:t>
      </w:r>
      <w:proofErr w:type="gramStart"/>
      <w:r w:rsidRPr="00DA334D">
        <w:rPr>
          <w:rFonts w:ascii="Times New Roman" w:eastAsia="宋体" w:hAnsi="宋体" w:cs="Times New Roman"/>
          <w:kern w:val="0"/>
          <w:sz w:val="24"/>
          <w:lang w:val="zh-CN"/>
        </w:rPr>
        <w:t>卧式全温振荡培养</w:t>
      </w:r>
      <w:proofErr w:type="gramEnd"/>
      <w:r w:rsidRPr="00DA334D">
        <w:rPr>
          <w:rFonts w:ascii="Times New Roman" w:eastAsia="宋体" w:hAnsi="宋体" w:cs="Times New Roman"/>
          <w:kern w:val="0"/>
          <w:sz w:val="24"/>
          <w:lang w:val="zh-CN"/>
        </w:rPr>
        <w:t>箱</w:t>
      </w:r>
      <w:bookmarkEnd w:id="0"/>
      <w:bookmarkEnd w:id="1"/>
      <w:r w:rsidRPr="00DA334D">
        <w:rPr>
          <w:rFonts w:ascii="Times New Roman" w:eastAsia="宋体" w:hAnsi="宋体" w:cs="Times New Roman"/>
          <w:kern w:val="0"/>
          <w:sz w:val="24"/>
          <w:lang w:val="zh-CN"/>
        </w:rPr>
        <w:t>是有冷热系统联合调节的恒温振荡培养箱，其结构为落地型卧式。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</w:pPr>
      <w:r w:rsidRPr="00DA334D">
        <w:rPr>
          <w:rFonts w:ascii="Times New Roman" w:eastAsia="宋体" w:hAnsi="宋体" w:cs="Times New Roman"/>
          <w:b/>
          <w:bCs/>
          <w:color w:val="000000"/>
          <w:kern w:val="0"/>
          <w:sz w:val="28"/>
          <w:szCs w:val="28"/>
          <w:lang w:val="zh-CN"/>
        </w:rPr>
        <w:t>一、使用方法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1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、接通电源，根据机器表面刻度设定定时时间，如需长时间工作，将定时器调至</w:t>
      </w: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“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常开</w:t>
      </w: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”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位置。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2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、装入烧瓶或者试管，并保持平衡，可以设定温度和时间、设定振荡方式。在转速范围内中速使用，可延长仪器的使用寿命。为了使仪器工作时平衡性能好，避免恒温摇床产生较大的振动，装瓶时应将所有</w:t>
      </w:r>
      <w:proofErr w:type="gramStart"/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试瓶位</w:t>
      </w:r>
      <w:proofErr w:type="gramEnd"/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布满，各瓶的培养液应大致相等。若培养瓶不足数，可</w:t>
      </w:r>
      <w:proofErr w:type="gramStart"/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将试瓶对称</w:t>
      </w:r>
      <w:proofErr w:type="gramEnd"/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放置或装入其它等量溶液</w:t>
      </w:r>
      <w:proofErr w:type="gramStart"/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的试瓶布满</w:t>
      </w:r>
      <w:proofErr w:type="gramEnd"/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空位。以下是设定的方法：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(1)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将控制开关置于</w:t>
      </w:r>
      <w:r w:rsidR="00D408C0"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“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设定</w:t>
      </w:r>
      <w:r w:rsidR="00D408C0"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”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段，此时显示屏显示的温度为设定的温度，调节旋钮，设置到您工作所需温度即可。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(2)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将控制部分小开关置于</w:t>
      </w:r>
      <w:r w:rsidR="00D408C0"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“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测量</w:t>
      </w:r>
      <w:r w:rsidR="00D408C0"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”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端，此时恒温摇床的显示屏显示的温度为试验箱内空气的实际温度，随着箱内气温的变化，显示的数字也会相应变化。</w:t>
      </w:r>
    </w:p>
    <w:p w:rsidR="007A59EC" w:rsidRPr="00D408C0" w:rsidRDefault="007A59EC" w:rsidP="00D408C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(3)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当加热到您所需的温度时，加热会自动停止，恒温摇床绿色指示灯亮</w:t>
      </w:r>
      <w:r w:rsidR="00D408C0">
        <w:rPr>
          <w:rFonts w:ascii="Times New Roman" w:eastAsia="宋体" w:hAnsi="Times New Roman" w:cs="Times New Roman" w:hint="eastAsia"/>
          <w:color w:val="000000"/>
          <w:kern w:val="0"/>
          <w:sz w:val="24"/>
          <w:lang w:val="zh-CN"/>
        </w:rPr>
        <w:t>；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当试验箱内的热量散发，低于您所设定的温度时，新的一轮加热又会开始。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val="zh-CN"/>
        </w:rPr>
      </w:pPr>
      <w:r w:rsidRPr="00DA334D">
        <w:rPr>
          <w:rFonts w:ascii="Times New Roman" w:eastAsia="宋体" w:hAnsi="宋体" w:cs="Times New Roman"/>
          <w:b/>
          <w:bCs/>
          <w:color w:val="000000"/>
          <w:kern w:val="0"/>
          <w:sz w:val="28"/>
          <w:szCs w:val="28"/>
          <w:lang w:val="zh-CN"/>
        </w:rPr>
        <w:t>二、注意事项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1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、严禁在正常工作的时候移动机器。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2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、使用结束后请清理机器，不能留有水滴、污物残留。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3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、更换熔断器前应先确保电源已切断。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4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、严禁物体撞击机器。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5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、用户提供的电源插座应有良好的接地措施。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6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、严禁儿童接近机器，以防发生意外。</w:t>
      </w:r>
    </w:p>
    <w:p w:rsidR="007A59EC" w:rsidRPr="00DA334D" w:rsidRDefault="007A59EC" w:rsidP="00DA334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</w:pPr>
      <w:r w:rsidRPr="00DA334D">
        <w:rPr>
          <w:rFonts w:ascii="Times New Roman" w:eastAsia="宋体" w:hAnsi="Times New Roman" w:cs="Times New Roman"/>
          <w:color w:val="000000"/>
          <w:kern w:val="0"/>
          <w:sz w:val="24"/>
          <w:lang w:val="zh-CN"/>
        </w:rPr>
        <w:t>7</w:t>
      </w:r>
      <w:r w:rsidRPr="00DA334D">
        <w:rPr>
          <w:rFonts w:ascii="Times New Roman" w:eastAsia="宋体" w:hAnsi="宋体" w:cs="Times New Roman"/>
          <w:color w:val="000000"/>
          <w:kern w:val="0"/>
          <w:sz w:val="24"/>
          <w:lang w:val="zh-CN"/>
        </w:rPr>
        <w:t>、器具应放置在较牢固的工作台面上，环境应清洁整齐，通风良好。</w:t>
      </w:r>
    </w:p>
    <w:p w:rsidR="00377382" w:rsidRPr="00DA334D" w:rsidRDefault="00377382" w:rsidP="00DA334D">
      <w:pPr>
        <w:widowControl/>
        <w:spacing w:line="360" w:lineRule="auto"/>
        <w:jc w:val="left"/>
        <w:rPr>
          <w:rFonts w:ascii="Times New Roman" w:eastAsia="宋体" w:hAnsi="Times New Roman" w:cs="Times New Roman"/>
        </w:rPr>
      </w:pPr>
      <w:bookmarkStart w:id="2" w:name="_GoBack"/>
      <w:bookmarkEnd w:id="2"/>
    </w:p>
    <w:sectPr w:rsidR="00377382" w:rsidRPr="00DA334D" w:rsidSect="001C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9EC"/>
    <w:rsid w:val="000C64F1"/>
    <w:rsid w:val="001C7A31"/>
    <w:rsid w:val="00274FF2"/>
    <w:rsid w:val="002B2930"/>
    <w:rsid w:val="002C1221"/>
    <w:rsid w:val="0030004E"/>
    <w:rsid w:val="00345B52"/>
    <w:rsid w:val="00377382"/>
    <w:rsid w:val="003932ED"/>
    <w:rsid w:val="00467B81"/>
    <w:rsid w:val="005547BF"/>
    <w:rsid w:val="00567EF8"/>
    <w:rsid w:val="006360D3"/>
    <w:rsid w:val="00686DBA"/>
    <w:rsid w:val="006B525E"/>
    <w:rsid w:val="006B616C"/>
    <w:rsid w:val="00715AC6"/>
    <w:rsid w:val="0074385C"/>
    <w:rsid w:val="007A0FAA"/>
    <w:rsid w:val="007A59EC"/>
    <w:rsid w:val="00862A17"/>
    <w:rsid w:val="008A2827"/>
    <w:rsid w:val="008C70AE"/>
    <w:rsid w:val="00943146"/>
    <w:rsid w:val="00A97D23"/>
    <w:rsid w:val="00AB4A07"/>
    <w:rsid w:val="00AB76F0"/>
    <w:rsid w:val="00AC4F8D"/>
    <w:rsid w:val="00BB53A8"/>
    <w:rsid w:val="00BD0F5E"/>
    <w:rsid w:val="00C84C5B"/>
    <w:rsid w:val="00D07A54"/>
    <w:rsid w:val="00D408C0"/>
    <w:rsid w:val="00DA334D"/>
    <w:rsid w:val="00DB6EE2"/>
    <w:rsid w:val="00E330E7"/>
    <w:rsid w:val="00EB3183"/>
    <w:rsid w:val="00EC7030"/>
    <w:rsid w:val="00F2787C"/>
    <w:rsid w:val="00F308F3"/>
    <w:rsid w:val="00F80A4A"/>
    <w:rsid w:val="00FB21EF"/>
    <w:rsid w:val="00FB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吴敏蓉</dc:creator>
  <cp:lastModifiedBy>rt</cp:lastModifiedBy>
  <cp:revision>2</cp:revision>
  <dcterms:created xsi:type="dcterms:W3CDTF">2018-04-12T07:46:00Z</dcterms:created>
  <dcterms:modified xsi:type="dcterms:W3CDTF">2018-04-12T07:46:00Z</dcterms:modified>
</cp:coreProperties>
</file>