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2AA6434A" w:rsidR="00753126" w:rsidRPr="00753126" w:rsidRDefault="00D25A26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D25A26">
        <w:rPr>
          <w:rFonts w:ascii="宋体" w:eastAsia="宋体" w:hAnsi="宋体" w:hint="eastAsia"/>
          <w:b/>
          <w:bCs/>
          <w:sz w:val="84"/>
          <w:szCs w:val="84"/>
        </w:rPr>
        <w:t>脚踏频率仪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11340FAE" w14:textId="77777777" w:rsidR="0046221C" w:rsidRDefault="0046221C" w:rsidP="0046221C">
      <w:pPr>
        <w:pStyle w:val="2"/>
        <w:numPr>
          <w:ilvl w:val="0"/>
          <w:numId w:val="0"/>
        </w:numPr>
        <w:outlineLvl w:val="1"/>
      </w:pPr>
      <w:bookmarkStart w:id="0" w:name="_Toc89176222"/>
      <w:r w:rsidRPr="00E21895">
        <w:rPr>
          <w:rFonts w:hint="eastAsia"/>
        </w:rPr>
        <w:lastRenderedPageBreak/>
        <w:t>脚踏频率仪</w:t>
      </w:r>
      <w:bookmarkEnd w:id="0"/>
    </w:p>
    <w:p w14:paraId="154A3305" w14:textId="77777777" w:rsidR="0046221C" w:rsidRDefault="0046221C" w:rsidP="00B50CBF">
      <w:pPr>
        <w:pStyle w:val="3"/>
        <w:numPr>
          <w:ilvl w:val="0"/>
          <w:numId w:val="3"/>
        </w:numPr>
        <w:outlineLvl w:val="2"/>
      </w:pPr>
      <w:bookmarkStart w:id="1" w:name="_Toc89176223"/>
      <w:r>
        <w:rPr>
          <w:rFonts w:hint="eastAsia"/>
        </w:rPr>
        <w:t>型号</w:t>
      </w:r>
      <w:bookmarkEnd w:id="1"/>
    </w:p>
    <w:p w14:paraId="5A94121E" w14:textId="77777777" w:rsidR="0046221C" w:rsidRPr="00AF723E" w:rsidRDefault="0046221C" w:rsidP="0046221C">
      <w:pPr>
        <w:spacing w:line="480" w:lineRule="auto"/>
        <w:ind w:firstLineChars="200" w:firstLine="420"/>
        <w:rPr>
          <w:rFonts w:ascii="宋体" w:eastAsia="宋体" w:hAnsi="宋体"/>
        </w:rPr>
      </w:pPr>
      <w:r w:rsidRPr="003641D2">
        <w:rPr>
          <w:rFonts w:ascii="宋体" w:eastAsia="宋体" w:hAnsi="宋体"/>
        </w:rPr>
        <w:t>BD-II-</w:t>
      </w:r>
      <w:r>
        <w:rPr>
          <w:rFonts w:ascii="宋体" w:eastAsia="宋体" w:hAnsi="宋体"/>
        </w:rPr>
        <w:t>311</w:t>
      </w:r>
    </w:p>
    <w:p w14:paraId="7D87F7CA" w14:textId="77777777" w:rsidR="0046221C" w:rsidRDefault="0046221C" w:rsidP="00B50CBF">
      <w:pPr>
        <w:pStyle w:val="3"/>
        <w:numPr>
          <w:ilvl w:val="0"/>
          <w:numId w:val="3"/>
        </w:numPr>
        <w:outlineLvl w:val="2"/>
      </w:pPr>
      <w:bookmarkStart w:id="2" w:name="_Toc89176224"/>
      <w:r>
        <w:rPr>
          <w:rFonts w:hint="eastAsia"/>
        </w:rPr>
        <w:t>简介</w:t>
      </w:r>
      <w:bookmarkEnd w:id="2"/>
    </w:p>
    <w:p w14:paraId="6439F9FD" w14:textId="77777777" w:rsidR="0046221C" w:rsidRPr="0088056A" w:rsidRDefault="0046221C" w:rsidP="0046221C">
      <w:pPr>
        <w:spacing w:line="480" w:lineRule="auto"/>
        <w:ind w:firstLineChars="200" w:firstLine="420"/>
        <w:rPr>
          <w:rFonts w:ascii="宋体" w:eastAsia="宋体" w:hAnsi="宋体"/>
        </w:rPr>
      </w:pPr>
      <w:r w:rsidRPr="001303E1">
        <w:rPr>
          <w:rFonts w:ascii="宋体" w:eastAsia="宋体" w:hAnsi="宋体"/>
        </w:rPr>
        <w:t>BD-II-311脚踏频率测试仪主要用于体育技能指标的脚踏频率测定，还可以测定被试脚踏的坚持性和疲劳消失的速度</w:t>
      </w:r>
      <w:r w:rsidRPr="0088056A">
        <w:rPr>
          <w:rFonts w:ascii="宋体" w:eastAsia="宋体" w:hAnsi="宋体"/>
        </w:rPr>
        <w:t>。</w:t>
      </w:r>
    </w:p>
    <w:p w14:paraId="1F38579F" w14:textId="77777777" w:rsidR="0046221C" w:rsidRDefault="0046221C" w:rsidP="0046221C">
      <w:pPr>
        <w:pStyle w:val="3"/>
        <w:outlineLvl w:val="2"/>
      </w:pPr>
      <w:bookmarkStart w:id="3" w:name="_Toc89176225"/>
      <w:r>
        <w:rPr>
          <w:rFonts w:hint="eastAsia"/>
        </w:rPr>
        <w:t>基本配置</w:t>
      </w:r>
      <w:bookmarkEnd w:id="3"/>
    </w:p>
    <w:p w14:paraId="4F863A24" w14:textId="77777777" w:rsidR="0046221C" w:rsidRDefault="0046221C" w:rsidP="00B50CBF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D7769E">
        <w:rPr>
          <w:rFonts w:ascii="宋体" w:eastAsia="宋体" w:hAnsi="宋体" w:hint="eastAsia"/>
        </w:rPr>
        <w:t>定时记时记数器：一台，其技术指标与使用方法见其说明书</w:t>
      </w:r>
      <w:r w:rsidRPr="00240C7F">
        <w:rPr>
          <w:rFonts w:ascii="宋体" w:eastAsia="宋体" w:hAnsi="宋体" w:hint="eastAsia"/>
        </w:rPr>
        <w:t>；</w:t>
      </w:r>
    </w:p>
    <w:p w14:paraId="6B714693" w14:textId="77777777" w:rsidR="0046221C" w:rsidRDefault="0046221C" w:rsidP="00B50CBF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D7769E">
        <w:rPr>
          <w:rFonts w:ascii="宋体" w:eastAsia="宋体" w:hAnsi="宋体" w:hint="eastAsia"/>
        </w:rPr>
        <w:t>脚踏板：二块，</w:t>
      </w:r>
      <w:r w:rsidRPr="00D7769E">
        <w:rPr>
          <w:rFonts w:ascii="宋体" w:eastAsia="宋体" w:hAnsi="宋体"/>
        </w:rPr>
        <w:t>230×175mm</w:t>
      </w:r>
      <w:r w:rsidRPr="00CE7BDA">
        <w:rPr>
          <w:rFonts w:ascii="宋体" w:eastAsia="宋体" w:hAnsi="宋体"/>
        </w:rPr>
        <w:t>；</w:t>
      </w:r>
    </w:p>
    <w:p w14:paraId="73AD6AE3" w14:textId="77777777" w:rsidR="0046221C" w:rsidRDefault="0046221C" w:rsidP="00B50CBF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D7769E">
        <w:rPr>
          <w:rFonts w:ascii="宋体" w:eastAsia="宋体" w:hAnsi="宋体" w:hint="eastAsia"/>
        </w:rPr>
        <w:t>联结线：一根。</w:t>
      </w:r>
    </w:p>
    <w:p w14:paraId="5EEA7F79" w14:textId="77777777" w:rsidR="0046221C" w:rsidRDefault="0046221C" w:rsidP="0046221C">
      <w:pPr>
        <w:pStyle w:val="3"/>
        <w:outlineLvl w:val="2"/>
      </w:pPr>
      <w:bookmarkStart w:id="4" w:name="_Toc89176226"/>
      <w:r>
        <w:rPr>
          <w:rFonts w:hint="eastAsia"/>
        </w:rPr>
        <w:t>使用方法</w:t>
      </w:r>
      <w:bookmarkEnd w:id="4"/>
    </w:p>
    <w:p w14:paraId="65292C48" w14:textId="77777777" w:rsidR="0046221C" w:rsidRDefault="0046221C" w:rsidP="00B50CBF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23696A">
        <w:rPr>
          <w:rFonts w:ascii="宋体" w:eastAsia="宋体" w:hAnsi="宋体" w:hint="eastAsia"/>
        </w:rPr>
        <w:t>阅读</w:t>
      </w:r>
      <w:r w:rsidRPr="0023696A">
        <w:rPr>
          <w:rFonts w:ascii="宋体" w:eastAsia="宋体" w:hAnsi="宋体"/>
        </w:rPr>
        <w:t>BD-II-308A型定时记时计数器的使用说明书，熟悉其使用方法。</w:t>
      </w:r>
    </w:p>
    <w:p w14:paraId="7794B280" w14:textId="77777777" w:rsidR="0046221C" w:rsidRDefault="0046221C" w:rsidP="00B50CBF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0D6A88">
        <w:rPr>
          <w:rFonts w:ascii="宋体" w:eastAsia="宋体" w:hAnsi="宋体" w:hint="eastAsia"/>
        </w:rPr>
        <w:t>联结线的接线片接于一个或二个脚踏板的接线柱上</w:t>
      </w:r>
      <w:r w:rsidRPr="000D6A88">
        <w:rPr>
          <w:rFonts w:ascii="宋体" w:eastAsia="宋体" w:hAnsi="宋体"/>
        </w:rPr>
        <w:t>,另一端直接插入定时记时计数器的“计数”、“地”端。</w:t>
      </w:r>
    </w:p>
    <w:p w14:paraId="1E90CB5E" w14:textId="77777777" w:rsidR="0046221C" w:rsidRDefault="0046221C" w:rsidP="00B50CBF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0D6A88">
        <w:rPr>
          <w:rFonts w:ascii="宋体" w:eastAsia="宋体" w:hAnsi="宋体" w:hint="eastAsia"/>
        </w:rPr>
        <w:t>让被试坐在椅子上，脚踏板放在双脚下，测试开始要求被试尽快地双脚起抬下落。</w:t>
      </w:r>
    </w:p>
    <w:p w14:paraId="33D69A29" w14:textId="77777777" w:rsidR="0046221C" w:rsidRDefault="0046221C" w:rsidP="00B50CBF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0D6A88">
        <w:rPr>
          <w:rFonts w:ascii="宋体" w:eastAsia="宋体" w:hAnsi="宋体" w:hint="eastAsia"/>
        </w:rPr>
        <w:t>主试设定“定时时间”，按“启动”键测试开始，仪器将记录被试脚踏的次数，通常测定脚踏频率时，定时时间设定为</w:t>
      </w:r>
      <w:r w:rsidRPr="000D6A88">
        <w:rPr>
          <w:rFonts w:ascii="宋体" w:eastAsia="宋体" w:hAnsi="宋体"/>
        </w:rPr>
        <w:t>10~20秒。</w:t>
      </w:r>
    </w:p>
    <w:p w14:paraId="4AE4D589" w14:textId="77777777" w:rsidR="0046221C" w:rsidRDefault="0046221C" w:rsidP="00B50CBF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0D6A88">
        <w:rPr>
          <w:rFonts w:ascii="宋体" w:eastAsia="宋体" w:hAnsi="宋体" w:hint="eastAsia"/>
        </w:rPr>
        <w:t>测定坚持性实验时，要求被试连续尽快地脚踏一定时间（如</w:t>
      </w:r>
      <w:r w:rsidRPr="000D6A88">
        <w:rPr>
          <w:rFonts w:ascii="宋体" w:eastAsia="宋体" w:hAnsi="宋体"/>
        </w:rPr>
        <w:t>2分钟），记录下每一个时间段（如15秒）的次数，从中可以了解到各段的次数的波动和疲劳现象（速度下降）。</w:t>
      </w:r>
    </w:p>
    <w:p w14:paraId="47E0BCEA" w14:textId="77777777" w:rsidR="0046221C" w:rsidRDefault="0046221C" w:rsidP="00B50CBF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562D68">
        <w:rPr>
          <w:rFonts w:ascii="宋体" w:eastAsia="宋体" w:hAnsi="宋体" w:hint="eastAsia"/>
        </w:rPr>
        <w:t>定时记时计数器有一个专为实验设计的特定</w:t>
      </w:r>
      <w:r w:rsidRPr="00562D68">
        <w:rPr>
          <w:rFonts w:ascii="宋体" w:eastAsia="宋体" w:hAnsi="宋体"/>
        </w:rPr>
        <w:t>3分钟定时。</w:t>
      </w:r>
    </w:p>
    <w:p w14:paraId="13BC362D" w14:textId="77777777" w:rsidR="0046221C" w:rsidRDefault="0046221C" w:rsidP="00B50CBF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 w:rsidRPr="00562D68">
        <w:rPr>
          <w:rFonts w:ascii="宋体" w:eastAsia="宋体" w:hAnsi="宋体" w:hint="eastAsia"/>
        </w:rPr>
        <w:t>主试将定时器定时方式调到“</w:t>
      </w:r>
      <w:r w:rsidRPr="00562D68">
        <w:rPr>
          <w:rFonts w:ascii="宋体" w:eastAsia="宋体" w:hAnsi="宋体"/>
        </w:rPr>
        <w:t>99分59秒”（见其说明书）。</w:t>
      </w:r>
    </w:p>
    <w:p w14:paraId="367715AB" w14:textId="77777777" w:rsidR="0046221C" w:rsidRDefault="0046221C" w:rsidP="00B50CBF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 w:rsidRPr="002B1F59">
        <w:rPr>
          <w:rFonts w:ascii="宋体" w:eastAsia="宋体" w:hAnsi="宋体" w:hint="eastAsia"/>
        </w:rPr>
        <w:t>主试按“启动”键，令被试开始连续脚踏</w:t>
      </w:r>
      <w:r w:rsidRPr="002B1F59">
        <w:rPr>
          <w:rFonts w:ascii="宋体" w:eastAsia="宋体" w:hAnsi="宋体"/>
        </w:rPr>
        <w:t>3分钟，听到声响后暂停, 休息片刻后，到</w:t>
      </w:r>
      <w:r w:rsidRPr="002B1F59">
        <w:rPr>
          <w:rFonts w:ascii="宋体" w:eastAsia="宋体" w:hAnsi="宋体"/>
        </w:rPr>
        <w:lastRenderedPageBreak/>
        <w:t>了1分58秒给出预备信号，被试准备，到2分钟发出开始声响，被试继续脚踏，到3分钟蜂鸣器发出声音，计数停止。</w:t>
      </w:r>
    </w:p>
    <w:p w14:paraId="1187193D" w14:textId="77777777" w:rsidR="0046221C" w:rsidRPr="00562D68" w:rsidRDefault="0046221C" w:rsidP="00B50CBF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 w:rsidRPr="002B1F59">
        <w:rPr>
          <w:rFonts w:ascii="宋体" w:eastAsia="宋体" w:hAnsi="宋体" w:hint="eastAsia"/>
        </w:rPr>
        <w:t>如选配有微型打印机，主试按“打印”键，打印出</w:t>
      </w:r>
      <w:r w:rsidRPr="002B1F59">
        <w:rPr>
          <w:rFonts w:ascii="宋体" w:eastAsia="宋体" w:hAnsi="宋体"/>
        </w:rPr>
        <w:t>2分钟总计数及四段实验数据，即前1分钟的前后30秒与后1分钟的前后30秒计数，从中可分析出被试脚踏的稳定性及休息后疲劳消失的速度。</w:t>
      </w:r>
    </w:p>
    <w:p w14:paraId="06E00404" w14:textId="77777777" w:rsidR="0046221C" w:rsidRDefault="0046221C" w:rsidP="00B50CBF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562D68">
        <w:rPr>
          <w:rFonts w:ascii="宋体" w:eastAsia="宋体" w:hAnsi="宋体" w:hint="eastAsia"/>
        </w:rPr>
        <w:t>测试时被试脚必须抬起一定幅度，否则将不以计数。</w:t>
      </w:r>
    </w:p>
    <w:p w14:paraId="5B06D289" w14:textId="77777777" w:rsidR="0046221C" w:rsidRDefault="0046221C" w:rsidP="0046221C">
      <w:pPr>
        <w:pStyle w:val="3"/>
        <w:outlineLvl w:val="2"/>
      </w:pPr>
      <w:bookmarkStart w:id="5" w:name="_Toc89176227"/>
      <w:r>
        <w:rPr>
          <w:rFonts w:hint="eastAsia"/>
        </w:rPr>
        <w:t>安全注意事项</w:t>
      </w:r>
      <w:bookmarkEnd w:id="5"/>
    </w:p>
    <w:p w14:paraId="5827B230" w14:textId="073BE7CE" w:rsidR="004347C1" w:rsidRPr="003E358F" w:rsidRDefault="0046221C" w:rsidP="003E358F">
      <w:pPr>
        <w:spacing w:line="480" w:lineRule="auto"/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小功率电子产品。</w:t>
      </w:r>
    </w:p>
    <w:sectPr w:rsidR="004347C1" w:rsidRPr="003E358F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3F1E" w14:textId="77777777" w:rsidR="00B50CBF" w:rsidRDefault="00B50CBF" w:rsidP="00385EB3">
      <w:r>
        <w:separator/>
      </w:r>
    </w:p>
  </w:endnote>
  <w:endnote w:type="continuationSeparator" w:id="0">
    <w:p w14:paraId="6B604DE6" w14:textId="77777777" w:rsidR="00B50CBF" w:rsidRDefault="00B50CBF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B50CBF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D7FA" w14:textId="77777777" w:rsidR="00B50CBF" w:rsidRDefault="00B50CBF" w:rsidP="00385EB3">
      <w:r>
        <w:separator/>
      </w:r>
    </w:p>
  </w:footnote>
  <w:footnote w:type="continuationSeparator" w:id="0">
    <w:p w14:paraId="2CFD434B" w14:textId="77777777" w:rsidR="00B50CBF" w:rsidRDefault="00B50CBF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0569B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A41405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92578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E358F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21C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0CBF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5A26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5</cp:revision>
  <dcterms:created xsi:type="dcterms:W3CDTF">2021-12-14T07:37:00Z</dcterms:created>
  <dcterms:modified xsi:type="dcterms:W3CDTF">2021-12-14T16:47:00Z</dcterms:modified>
</cp:coreProperties>
</file>